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62786" w14:textId="77777777" w:rsidR="001233CD" w:rsidRDefault="001233CD" w:rsidP="001233CD">
      <w:pPr>
        <w:jc w:val="center"/>
        <w:rPr>
          <w:b/>
          <w:color w:val="FF0000"/>
          <w:sz w:val="72"/>
        </w:rPr>
      </w:pPr>
      <w:r w:rsidRPr="001233CD">
        <w:rPr>
          <w:b/>
          <w:color w:val="FF0000"/>
          <w:sz w:val="72"/>
        </w:rPr>
        <w:t>Памятка «Осторожно, клещи!»</w:t>
      </w:r>
    </w:p>
    <w:p w14:paraId="596AD619" w14:textId="73EEF4E7" w:rsidR="001233CD" w:rsidRPr="001233CD" w:rsidRDefault="001233CD" w:rsidP="001233CD">
      <w:pPr>
        <w:jc w:val="center"/>
        <w:rPr>
          <w:b/>
        </w:rPr>
      </w:pPr>
      <w:r w:rsidRPr="001233CD">
        <w:rPr>
          <w:b/>
          <w:color w:val="FF0000"/>
          <w:sz w:val="72"/>
        </w:rPr>
        <w:t xml:space="preserve"> </w:t>
      </w:r>
      <w:r w:rsidRPr="001233CD">
        <w:rPr>
          <w:b/>
          <w:noProof/>
        </w:rPr>
        <w:drawing>
          <wp:inline distT="0" distB="0" distL="0" distR="0" wp14:anchorId="23AE9905" wp14:editId="4627D3E0">
            <wp:extent cx="6645910" cy="49307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0EA0" w14:textId="77777777" w:rsidR="001233CD" w:rsidRDefault="001233CD" w:rsidP="001233CD">
      <w:pPr>
        <w:jc w:val="both"/>
        <w:rPr>
          <w:sz w:val="32"/>
        </w:rPr>
      </w:pPr>
    </w:p>
    <w:p w14:paraId="72A45F16" w14:textId="495B0895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С наступлением тепла появляется желание больше времени проводить на природе. Но не следует забывать об опасностях, которые нас подстерегают. Одна из них - клещи.</w:t>
      </w:r>
    </w:p>
    <w:p w14:paraId="26E0BF50" w14:textId="77777777" w:rsidR="001233CD" w:rsidRPr="001233CD" w:rsidRDefault="001233CD" w:rsidP="001233CD">
      <w:pPr>
        <w:jc w:val="both"/>
        <w:rPr>
          <w:b/>
          <w:color w:val="FF0000"/>
          <w:sz w:val="44"/>
        </w:rPr>
      </w:pPr>
      <w:r w:rsidRPr="001233CD">
        <w:rPr>
          <w:b/>
          <w:color w:val="FF0000"/>
          <w:sz w:val="44"/>
        </w:rPr>
        <w:t>О клещах</w:t>
      </w:r>
    </w:p>
    <w:p w14:paraId="17181E55" w14:textId="109E863A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Клещи – подкласс членистоногих из класса паукообразных. Распространены повсеместно, даже в Арктике и Антарктике (паразитируют на пингвинах и других птицах).</w:t>
      </w:r>
      <w:r>
        <w:rPr>
          <w:sz w:val="32"/>
        </w:rPr>
        <w:t xml:space="preserve"> </w:t>
      </w:r>
      <w:bookmarkStart w:id="0" w:name="_GoBack"/>
      <w:bookmarkEnd w:id="0"/>
      <w:proofErr w:type="gramStart"/>
      <w:r w:rsidRPr="001233CD">
        <w:rPr>
          <w:sz w:val="32"/>
        </w:rPr>
        <w:t>Клещи</w:t>
      </w:r>
      <w:proofErr w:type="gramEnd"/>
      <w:r w:rsidRPr="001233CD">
        <w:rPr>
          <w:sz w:val="32"/>
        </w:rPr>
        <w:t xml:space="preserve"> могут переносить болезнь Лайма, клещевой энцефалит, а также некоторые другие инфекционные заболевания.</w:t>
      </w:r>
    </w:p>
    <w:p w14:paraId="0CBB8308" w14:textId="77777777" w:rsidR="001233CD" w:rsidRDefault="001233CD" w:rsidP="001233CD">
      <w:pPr>
        <w:jc w:val="both"/>
        <w:rPr>
          <w:b/>
          <w:color w:val="FF0000"/>
          <w:sz w:val="44"/>
        </w:rPr>
      </w:pPr>
    </w:p>
    <w:p w14:paraId="1350542F" w14:textId="0596FED9" w:rsidR="001233CD" w:rsidRPr="001233CD" w:rsidRDefault="001233CD" w:rsidP="001233CD">
      <w:pPr>
        <w:jc w:val="both"/>
        <w:rPr>
          <w:b/>
          <w:color w:val="FF0000"/>
          <w:sz w:val="44"/>
        </w:rPr>
      </w:pPr>
      <w:r w:rsidRPr="001233CD">
        <w:rPr>
          <w:b/>
          <w:color w:val="FF0000"/>
          <w:sz w:val="44"/>
        </w:rPr>
        <w:lastRenderedPageBreak/>
        <w:t>Где кусают</w:t>
      </w:r>
    </w:p>
    <w:p w14:paraId="0BBA567C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Следует помнить, что клещи обитают не только в лесах, но и в парках, и на садовых участках. Могут быть клещи и в городах: на газонах, в траве вдоль обочин дорог. Клещи могут быть занесены домой животными, на ветках, на дачных или лесных цветочных букетах, вениках или траве, на одежде, в которой вы гуляли в лесу.</w:t>
      </w:r>
    </w:p>
    <w:p w14:paraId="06948A7F" w14:textId="77777777" w:rsidR="001233CD" w:rsidRPr="001233CD" w:rsidRDefault="001233CD" w:rsidP="001233CD">
      <w:pPr>
        <w:jc w:val="both"/>
        <w:rPr>
          <w:b/>
          <w:color w:val="FF0000"/>
          <w:sz w:val="44"/>
        </w:rPr>
      </w:pPr>
      <w:r w:rsidRPr="001233CD">
        <w:rPr>
          <w:b/>
          <w:color w:val="FF0000"/>
          <w:sz w:val="44"/>
        </w:rPr>
        <w:t>Как нападает клещ</w:t>
      </w:r>
    </w:p>
    <w:p w14:paraId="0B91ED80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 xml:space="preserve">Клещи не прыгают и не летают. Своих жертв клещи поджидают, сидя на земле или траве, выставив передние лапы, на которых находятся специальные органы чувств, реагирующие </w:t>
      </w:r>
      <w:proofErr w:type="gramStart"/>
      <w:r w:rsidRPr="001233CD">
        <w:rPr>
          <w:sz w:val="32"/>
        </w:rPr>
        <w:t>на тепло</w:t>
      </w:r>
      <w:proofErr w:type="gramEnd"/>
      <w:r w:rsidRPr="001233CD">
        <w:rPr>
          <w:sz w:val="32"/>
        </w:rPr>
        <w:t xml:space="preserve"> и запах. Когда мимо проходит потенциальная жертва, клещ вцепляется в нее передними лапами. Клещ хорошо обезболивает место укуса, поэтому мало, кто способен ощутить момент укуса клеща. Со слюной клещ вводит </w:t>
      </w:r>
      <w:proofErr w:type="gramStart"/>
      <w:r w:rsidRPr="001233CD">
        <w:rPr>
          <w:sz w:val="32"/>
        </w:rPr>
        <w:t>различные вещества</w:t>
      </w:r>
      <w:proofErr w:type="gramEnd"/>
      <w:r w:rsidRPr="001233CD">
        <w:rPr>
          <w:sz w:val="32"/>
        </w:rPr>
        <w:t xml:space="preserve"> препятствующие сворачиванию крови, усиливающие кровоток.</w:t>
      </w:r>
    </w:p>
    <w:p w14:paraId="78510649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Активизируются клещи в период с апреля по сентябрь - до первых заморозков. Пик активности приходится на май-июнь, и август-сентябрь.</w:t>
      </w:r>
    </w:p>
    <w:p w14:paraId="576B26F6" w14:textId="77777777" w:rsidR="001233CD" w:rsidRPr="001233CD" w:rsidRDefault="001233CD" w:rsidP="001233CD">
      <w:pPr>
        <w:jc w:val="both"/>
        <w:rPr>
          <w:b/>
          <w:color w:val="FF0000"/>
          <w:sz w:val="44"/>
        </w:rPr>
      </w:pPr>
      <w:r w:rsidRPr="001233CD">
        <w:rPr>
          <w:b/>
          <w:color w:val="FF0000"/>
          <w:sz w:val="44"/>
        </w:rPr>
        <w:t>Лучшая защиты - соблюдение техники безопасности</w:t>
      </w:r>
    </w:p>
    <w:p w14:paraId="44C2A2BA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Чтобы избежать укуса клеща нужно соблюдать следующие меры безопасности:</w:t>
      </w:r>
    </w:p>
    <w:p w14:paraId="79E9A0F8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- соответствующе одеваться, несмотря на жару: рубашку заправить в брюки, брюки в сапоги или носки, ворот застегнуть, голову повязать косынкой или надеть головной убор, хорошо закрывающий уши и волосы;</w:t>
      </w:r>
    </w:p>
    <w:p w14:paraId="12D13D69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 xml:space="preserve">- через каждые час-полтора необходимо проводить само - и </w:t>
      </w:r>
      <w:proofErr w:type="spellStart"/>
      <w:r w:rsidRPr="001233CD">
        <w:rPr>
          <w:sz w:val="32"/>
        </w:rPr>
        <w:t>взаимоосмотры</w:t>
      </w:r>
      <w:proofErr w:type="spellEnd"/>
      <w:r w:rsidRPr="001233CD">
        <w:rPr>
          <w:sz w:val="32"/>
        </w:rPr>
        <w:t>;</w:t>
      </w:r>
    </w:p>
    <w:p w14:paraId="002DAD9B" w14:textId="77777777" w:rsidR="001233CD" w:rsidRPr="001233CD" w:rsidRDefault="001233CD" w:rsidP="001233CD">
      <w:pPr>
        <w:jc w:val="both"/>
        <w:rPr>
          <w:sz w:val="32"/>
        </w:rPr>
      </w:pPr>
      <w:r w:rsidRPr="001233CD">
        <w:rPr>
          <w:sz w:val="32"/>
        </w:rPr>
        <w:t>- обязательно пользоваться противоклещевыми средствами.</w:t>
      </w:r>
    </w:p>
    <w:p w14:paraId="7369B938" w14:textId="77777777" w:rsidR="001233CD" w:rsidRPr="001233CD" w:rsidRDefault="001233CD" w:rsidP="001233CD">
      <w:pPr>
        <w:jc w:val="both"/>
        <w:rPr>
          <w:b/>
          <w:color w:val="FF0000"/>
          <w:sz w:val="44"/>
        </w:rPr>
      </w:pPr>
      <w:r w:rsidRPr="001233CD">
        <w:rPr>
          <w:b/>
          <w:color w:val="FF0000"/>
          <w:sz w:val="44"/>
        </w:rPr>
        <w:t>Если клещ укусил</w:t>
      </w:r>
    </w:p>
    <w:p w14:paraId="5509762F" w14:textId="39F3961A" w:rsidR="00782E9C" w:rsidRPr="001233CD" w:rsidRDefault="001233CD" w:rsidP="001233CD">
      <w:pPr>
        <w:jc w:val="both"/>
        <w:rPr>
          <w:sz w:val="24"/>
        </w:rPr>
      </w:pPr>
      <w:r w:rsidRPr="001233CD">
        <w:rPr>
          <w:sz w:val="32"/>
        </w:rPr>
        <w:t xml:space="preserve">Не следует самостоятельно удалять клеща, необходимо немедленно обратиться в ближайший травмпункт или поликлинику по месту жительства, где вам </w:t>
      </w:r>
      <w:r w:rsidRPr="001233CD">
        <w:rPr>
          <w:sz w:val="24"/>
        </w:rPr>
        <w:t xml:space="preserve">окажут </w:t>
      </w:r>
      <w:r w:rsidRPr="001233CD">
        <w:rPr>
          <w:sz w:val="32"/>
        </w:rPr>
        <w:t>квалифицированную медицинскую помощь.</w:t>
      </w:r>
    </w:p>
    <w:sectPr w:rsidR="00782E9C" w:rsidRPr="001233CD" w:rsidSect="001233C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290"/>
    <w:rsid w:val="00073290"/>
    <w:rsid w:val="001233CD"/>
    <w:rsid w:val="00782E9C"/>
    <w:rsid w:val="00F4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235F1"/>
  <w15:chartTrackingRefBased/>
  <w15:docId w15:val="{6F382F74-6774-463B-B1F3-E0309720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2024-05-14T19:33:00Z</dcterms:created>
  <dcterms:modified xsi:type="dcterms:W3CDTF">2024-05-14T19:36:00Z</dcterms:modified>
</cp:coreProperties>
</file>